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DA" w:rsidRDefault="004D3457" w:rsidP="005F2D87">
      <w:pPr>
        <w:spacing w:after="0" w:line="405" w:lineRule="exact"/>
        <w:ind w:left="103" w:right="-20"/>
        <w:rPr>
          <w:rFonts w:ascii="Arial" w:eastAsia="Minion Pro" w:hAnsi="Arial" w:cs="Arial"/>
          <w:b/>
          <w:bCs/>
          <w:color w:val="231F20"/>
          <w:sz w:val="28"/>
          <w:szCs w:val="28"/>
        </w:rPr>
      </w:pPr>
      <w:r>
        <w:rPr>
          <w:rFonts w:ascii="Minion Pro" w:eastAsia="Minion Pro" w:hAnsi="Minion Pro" w:cs="Minion Pro"/>
          <w:b/>
          <w:bCs/>
          <w:i/>
          <w:color w:val="FFFFFF"/>
          <w:spacing w:val="-12"/>
          <w:position w:val="1"/>
          <w:sz w:val="34"/>
          <w:szCs w:val="34"/>
        </w:rPr>
        <w:t>H</w:t>
      </w:r>
      <w:r>
        <w:rPr>
          <w:rFonts w:ascii="Minion Pro" w:eastAsia="Minion Pro" w:hAnsi="Minion Pro" w:cs="Minion Pro"/>
          <w:b/>
          <w:bCs/>
          <w:i/>
          <w:color w:val="FFFFFF"/>
          <w:spacing w:val="-7"/>
          <w:position w:val="1"/>
          <w:sz w:val="34"/>
          <w:szCs w:val="34"/>
        </w:rPr>
        <w:t>A</w:t>
      </w:r>
      <w:r>
        <w:rPr>
          <w:rFonts w:ascii="Minion Pro" w:eastAsia="Minion Pro" w:hAnsi="Minion Pro" w:cs="Minion Pro"/>
          <w:b/>
          <w:bCs/>
          <w:i/>
          <w:color w:val="FFFFFF"/>
          <w:spacing w:val="-1"/>
          <w:position w:val="1"/>
          <w:sz w:val="34"/>
          <w:szCs w:val="34"/>
        </w:rPr>
        <w:t>D</w:t>
      </w:r>
      <w:r>
        <w:rPr>
          <w:rFonts w:ascii="Minion Pro" w:eastAsia="Minion Pro" w:hAnsi="Minion Pro" w:cs="Minion Pro"/>
          <w:b/>
          <w:bCs/>
          <w:i/>
          <w:color w:val="FFFFFF"/>
          <w:spacing w:val="-20"/>
          <w:position w:val="1"/>
          <w:sz w:val="34"/>
          <w:szCs w:val="34"/>
        </w:rPr>
        <w:t>O</w:t>
      </w:r>
      <w:r>
        <w:rPr>
          <w:rFonts w:ascii="Minion Pro" w:eastAsia="Minion Pro" w:hAnsi="Minion Pro" w:cs="Minion Pro"/>
          <w:b/>
          <w:bCs/>
          <w:i/>
          <w:color w:val="FFFFFF"/>
          <w:position w:val="1"/>
          <w:sz w:val="34"/>
          <w:szCs w:val="34"/>
        </w:rPr>
        <w:t>W</w:t>
      </w:r>
      <w:r>
        <w:rPr>
          <w:rFonts w:ascii="Minion Pro" w:eastAsia="Minion Pro" w:hAnsi="Minion Pro" w:cs="Minion Pro"/>
          <w:b/>
          <w:bCs/>
          <w:i/>
          <w:color w:val="FFFFFF"/>
          <w:spacing w:val="-17"/>
          <w:position w:val="1"/>
          <w:sz w:val="34"/>
          <w:szCs w:val="34"/>
        </w:rPr>
        <w:t xml:space="preserve"> </w:t>
      </w:r>
      <w:r w:rsidR="00F27EDA" w:rsidRPr="00F27EDA">
        <w:rPr>
          <w:rFonts w:ascii="Arial" w:eastAsia="Minion Pro" w:hAnsi="Arial" w:cs="Arial"/>
          <w:b/>
          <w:bCs/>
          <w:color w:val="231F20"/>
          <w:sz w:val="28"/>
          <w:szCs w:val="28"/>
        </w:rPr>
        <w:t>17 NOVEMBER 2018</w:t>
      </w:r>
      <w:r w:rsidR="00F27EDA">
        <w:rPr>
          <w:rFonts w:ascii="Arial" w:eastAsia="Minion Pro" w:hAnsi="Arial" w:cs="Arial"/>
          <w:b/>
          <w:bCs/>
          <w:color w:val="231F20"/>
          <w:sz w:val="28"/>
          <w:szCs w:val="28"/>
        </w:rPr>
        <w:t xml:space="preserve"> -</w:t>
      </w:r>
      <w:r w:rsidR="00F27EDA" w:rsidRPr="00AD398C">
        <w:rPr>
          <w:rFonts w:ascii="Arial" w:eastAsia="Minion Pro" w:hAnsi="Arial" w:cs="Arial"/>
          <w:b/>
          <w:bCs/>
          <w:color w:val="231F20"/>
          <w:sz w:val="28"/>
          <w:szCs w:val="28"/>
        </w:rPr>
        <w:t xml:space="preserve"> PROSPECTS FOR PEACE TODAY</w:t>
      </w:r>
    </w:p>
    <w:p w:rsidR="001C750E" w:rsidRPr="00AD398C" w:rsidRDefault="001C750E" w:rsidP="001C750E">
      <w:pPr>
        <w:spacing w:before="12" w:after="120" w:line="225" w:lineRule="exact"/>
        <w:ind w:left="567" w:right="692"/>
        <w:jc w:val="center"/>
        <w:rPr>
          <w:rFonts w:ascii="Arial" w:eastAsia="Humanist 777 Light" w:hAnsi="Arial" w:cs="Arial"/>
          <w:sz w:val="24"/>
          <w:szCs w:val="24"/>
        </w:rPr>
      </w:pPr>
      <w:r>
        <w:rPr>
          <w:rFonts w:ascii="Arial" w:eastAsia="Humanist 777 Light" w:hAnsi="Arial" w:cs="Arial"/>
          <w:color w:val="231F20"/>
          <w:sz w:val="24"/>
          <w:szCs w:val="24"/>
        </w:rPr>
        <w:t>Book in person at Friargate Meeting House</w:t>
      </w:r>
      <w:r w:rsidR="006467C7">
        <w:rPr>
          <w:rFonts w:ascii="Arial" w:eastAsia="Humanist 777 Light" w:hAnsi="Arial" w:cs="Arial"/>
          <w:color w:val="231F20"/>
          <w:sz w:val="24"/>
          <w:szCs w:val="24"/>
        </w:rPr>
        <w:t xml:space="preserve"> or</w:t>
      </w:r>
    </w:p>
    <w:p w:rsidR="00F27EDA" w:rsidRPr="001C750E" w:rsidRDefault="0041100C" w:rsidP="00F27EDA">
      <w:pPr>
        <w:spacing w:after="120" w:line="240" w:lineRule="auto"/>
        <w:ind w:right="-17"/>
        <w:jc w:val="center"/>
        <w:rPr>
          <w:rFonts w:ascii="Arial" w:eastAsia="Humanist 777 Light" w:hAnsi="Arial" w:cs="Arial"/>
          <w:sz w:val="24"/>
          <w:szCs w:val="24"/>
        </w:rPr>
      </w:pPr>
      <w:hyperlink w:history="1">
        <w:r w:rsidR="006467C7" w:rsidRPr="006F289F">
          <w:rPr>
            <w:rStyle w:val="Hyperlink"/>
            <w:rFonts w:ascii="Arial" w:eastAsia="Humanist 777 Light" w:hAnsi="Arial" w:cs="Arial"/>
            <w:sz w:val="24"/>
            <w:szCs w:val="24"/>
          </w:rPr>
          <w:t>Electronic version of this form available from ww</w:t>
        </w:r>
        <w:r w:rsidR="006467C7" w:rsidRPr="006F289F">
          <w:rPr>
            <w:rStyle w:val="Hyperlink"/>
            <w:rFonts w:ascii="Arial" w:eastAsia="Humanist 777 Light" w:hAnsi="Arial" w:cs="Arial"/>
            <w:spacing w:val="-14"/>
            <w:sz w:val="24"/>
            <w:szCs w:val="24"/>
          </w:rPr>
          <w:t>w</w:t>
        </w:r>
        <w:r w:rsidR="006467C7" w:rsidRPr="006F289F">
          <w:rPr>
            <w:rStyle w:val="Hyperlink"/>
            <w:rFonts w:ascii="Arial" w:eastAsia="Humanist 777 Light" w:hAnsi="Arial" w:cs="Arial"/>
            <w:sz w:val="24"/>
            <w:szCs w:val="24"/>
          </w:rPr>
          <w:t>.yorkquakers.org.uk</w:t>
        </w:r>
      </w:hyperlink>
    </w:p>
    <w:p w:rsidR="00F27EDA" w:rsidRDefault="00F27EDA" w:rsidP="00F27EDA">
      <w:pPr>
        <w:spacing w:before="12" w:after="0" w:line="225" w:lineRule="exact"/>
        <w:ind w:right="690"/>
        <w:jc w:val="center"/>
        <w:rPr>
          <w:rFonts w:ascii="Arial" w:eastAsia="Humanist 777 Light" w:hAnsi="Arial" w:cs="Arial"/>
          <w:color w:val="231F20"/>
          <w:sz w:val="24"/>
          <w:szCs w:val="24"/>
        </w:rPr>
      </w:pPr>
      <w:r w:rsidRPr="00AD398C">
        <w:rPr>
          <w:rFonts w:ascii="Arial" w:eastAsia="Humanist 777 Light" w:hAnsi="Arial" w:cs="Arial"/>
          <w:color w:val="231F20"/>
          <w:sz w:val="24"/>
          <w:szCs w:val="24"/>
        </w:rPr>
        <w:t>Email</w:t>
      </w:r>
      <w:r w:rsidR="0049588E">
        <w:rPr>
          <w:rFonts w:ascii="Arial" w:eastAsia="Humanist 777 Light" w:hAnsi="Arial" w:cs="Arial"/>
          <w:color w:val="231F20"/>
          <w:sz w:val="24"/>
          <w:szCs w:val="24"/>
        </w:rPr>
        <w:t xml:space="preserve">: friargate@yorkquakers.org.uk </w:t>
      </w:r>
      <w:r w:rsidRPr="00AD398C">
        <w:rPr>
          <w:rFonts w:ascii="Arial" w:eastAsia="Humanist 777 Light" w:hAnsi="Arial" w:cs="Arial"/>
          <w:color w:val="231F20"/>
          <w:sz w:val="24"/>
          <w:szCs w:val="24"/>
        </w:rPr>
        <w:t>or phone: 01904 624065</w:t>
      </w:r>
    </w:p>
    <w:p w:rsidR="00F27EDA" w:rsidRPr="00AD398C" w:rsidRDefault="00F27EDA" w:rsidP="00F27EDA">
      <w:pPr>
        <w:spacing w:after="0" w:line="15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5"/>
        <w:gridCol w:w="7352"/>
      </w:tblGrid>
      <w:tr w:rsidR="00F27EDA" w:rsidRPr="00AD398C">
        <w:trPr>
          <w:trHeight w:hRule="exact" w:val="550"/>
        </w:trPr>
        <w:tc>
          <w:tcPr>
            <w:tcW w:w="2145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:rsidR="00F27EDA" w:rsidRPr="00AD398C" w:rsidRDefault="00F27EDA" w:rsidP="004140DA">
            <w:pPr>
              <w:spacing w:before="80" w:after="80" w:line="240" w:lineRule="auto"/>
              <w:ind w:left="78" w:right="-20"/>
              <w:rPr>
                <w:rFonts w:ascii="Arial" w:eastAsia="Humanist 777 Light" w:hAnsi="Arial" w:cs="Arial"/>
              </w:rPr>
            </w:pPr>
            <w:r w:rsidRPr="00AD398C">
              <w:rPr>
                <w:rFonts w:ascii="Arial" w:eastAsia="Humanist 777 Light" w:hAnsi="Arial" w:cs="Arial"/>
                <w:color w:val="231F20"/>
              </w:rPr>
              <w:t>Name</w:t>
            </w:r>
          </w:p>
        </w:tc>
        <w:tc>
          <w:tcPr>
            <w:tcW w:w="7352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:rsidR="00F27EDA" w:rsidRPr="00AD398C" w:rsidRDefault="00F27EDA" w:rsidP="004140DA">
            <w:pPr>
              <w:spacing w:before="80" w:after="80"/>
              <w:rPr>
                <w:rFonts w:ascii="Arial" w:hAnsi="Arial" w:cs="Arial"/>
              </w:rPr>
            </w:pPr>
          </w:p>
          <w:p w:rsidR="00F27EDA" w:rsidRPr="00AD398C" w:rsidRDefault="00F27EDA" w:rsidP="004140DA">
            <w:pPr>
              <w:spacing w:before="80" w:after="80"/>
              <w:rPr>
                <w:rFonts w:ascii="Arial" w:hAnsi="Arial" w:cs="Arial"/>
              </w:rPr>
            </w:pPr>
          </w:p>
          <w:p w:rsidR="00F27EDA" w:rsidRPr="00AD398C" w:rsidRDefault="00F27EDA" w:rsidP="004140DA">
            <w:pPr>
              <w:spacing w:before="80" w:after="80"/>
              <w:rPr>
                <w:rFonts w:ascii="Arial" w:hAnsi="Arial" w:cs="Arial"/>
              </w:rPr>
            </w:pPr>
          </w:p>
          <w:p w:rsidR="00F27EDA" w:rsidRPr="00AD398C" w:rsidRDefault="00F27EDA" w:rsidP="004140D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27EDA" w:rsidRPr="00AD398C">
        <w:trPr>
          <w:trHeight w:hRule="exact" w:val="856"/>
        </w:trPr>
        <w:tc>
          <w:tcPr>
            <w:tcW w:w="2145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:rsidR="00F27EDA" w:rsidRPr="00AD398C" w:rsidRDefault="00F27EDA" w:rsidP="004140DA">
            <w:pPr>
              <w:spacing w:before="80" w:after="80" w:line="240" w:lineRule="auto"/>
              <w:ind w:left="78" w:right="-20"/>
              <w:rPr>
                <w:rFonts w:ascii="Arial" w:eastAsia="Humanist 777 Light" w:hAnsi="Arial" w:cs="Arial"/>
              </w:rPr>
            </w:pPr>
            <w:r w:rsidRPr="00AD398C">
              <w:rPr>
                <w:rFonts w:ascii="Arial" w:eastAsia="Humanist 777 Light" w:hAnsi="Arial" w:cs="Arial"/>
                <w:color w:val="231F20"/>
              </w:rPr>
              <w:t>Address</w:t>
            </w:r>
          </w:p>
        </w:tc>
        <w:tc>
          <w:tcPr>
            <w:tcW w:w="7352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:rsidR="00F27EDA" w:rsidRPr="00AD398C" w:rsidRDefault="00F27EDA" w:rsidP="004140DA">
            <w:pPr>
              <w:spacing w:before="80" w:after="80"/>
              <w:rPr>
                <w:rFonts w:ascii="Arial" w:hAnsi="Arial" w:cs="Arial"/>
              </w:rPr>
            </w:pPr>
          </w:p>
          <w:p w:rsidR="00F27EDA" w:rsidRPr="00AD398C" w:rsidRDefault="00F27EDA" w:rsidP="004140DA">
            <w:pPr>
              <w:spacing w:before="80" w:after="80"/>
              <w:rPr>
                <w:rFonts w:ascii="Arial" w:hAnsi="Arial" w:cs="Arial"/>
              </w:rPr>
            </w:pPr>
          </w:p>
          <w:p w:rsidR="00F27EDA" w:rsidRPr="00AD398C" w:rsidRDefault="00F27EDA" w:rsidP="004140D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27EDA" w:rsidRPr="00AD398C">
        <w:trPr>
          <w:trHeight w:hRule="exact" w:val="556"/>
        </w:trPr>
        <w:tc>
          <w:tcPr>
            <w:tcW w:w="2145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:rsidR="00F27EDA" w:rsidRPr="00AD398C" w:rsidRDefault="00F27EDA" w:rsidP="004140DA">
            <w:pPr>
              <w:spacing w:before="80" w:after="80" w:line="240" w:lineRule="auto"/>
              <w:ind w:left="78" w:right="-20"/>
              <w:rPr>
                <w:rFonts w:ascii="Arial" w:eastAsia="Humanist 777 Light" w:hAnsi="Arial" w:cs="Arial"/>
              </w:rPr>
            </w:pPr>
            <w:r w:rsidRPr="00AD398C">
              <w:rPr>
                <w:rFonts w:ascii="Arial" w:eastAsia="Humanist 777 Light" w:hAnsi="Arial" w:cs="Arial"/>
                <w:color w:val="231F20"/>
              </w:rPr>
              <w:t>Phone Number</w:t>
            </w:r>
          </w:p>
        </w:tc>
        <w:tc>
          <w:tcPr>
            <w:tcW w:w="7352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:rsidR="00F27EDA" w:rsidRPr="00AD398C" w:rsidRDefault="00F27EDA" w:rsidP="004140D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27EDA" w:rsidRPr="00AD398C">
        <w:trPr>
          <w:trHeight w:hRule="exact" w:val="562"/>
        </w:trPr>
        <w:tc>
          <w:tcPr>
            <w:tcW w:w="2145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:rsidR="00F27EDA" w:rsidRPr="00AD398C" w:rsidRDefault="00F27EDA" w:rsidP="004140DA">
            <w:pPr>
              <w:spacing w:before="80" w:after="80" w:line="240" w:lineRule="auto"/>
              <w:ind w:left="78" w:right="-20"/>
              <w:rPr>
                <w:rFonts w:ascii="Arial" w:eastAsia="Humanist 777 Light" w:hAnsi="Arial" w:cs="Arial"/>
              </w:rPr>
            </w:pPr>
            <w:r w:rsidRPr="00AD398C">
              <w:rPr>
                <w:rFonts w:ascii="Arial" w:eastAsia="Humanist 777 Light" w:hAnsi="Arial" w:cs="Arial"/>
                <w:color w:val="231F20"/>
              </w:rPr>
              <w:t>Email</w:t>
            </w:r>
          </w:p>
        </w:tc>
        <w:tc>
          <w:tcPr>
            <w:tcW w:w="7352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:rsidR="00F27EDA" w:rsidRPr="00AD398C" w:rsidRDefault="00F27EDA" w:rsidP="004140DA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F27EDA" w:rsidRPr="00AD398C" w:rsidRDefault="00F27EDA" w:rsidP="00F27EDA">
      <w:pPr>
        <w:spacing w:before="120" w:after="120"/>
        <w:ind w:left="425"/>
        <w:rPr>
          <w:rFonts w:ascii="Arial" w:hAnsi="Arial" w:cs="Arial"/>
        </w:rPr>
      </w:pPr>
      <w:r w:rsidRPr="00AD398C">
        <w:rPr>
          <w:rFonts w:ascii="Arial" w:hAnsi="Arial" w:cs="Arial"/>
        </w:rPr>
        <w:t>Please place X in boxes as required</w:t>
      </w:r>
    </w:p>
    <w:tbl>
      <w:tblPr>
        <w:tblStyle w:val="TableGrid"/>
        <w:tblW w:w="0" w:type="auto"/>
        <w:tblInd w:w="534" w:type="dxa"/>
        <w:tblLook w:val="04A0"/>
      </w:tblPr>
      <w:tblGrid>
        <w:gridCol w:w="849"/>
        <w:gridCol w:w="2269"/>
      </w:tblGrid>
      <w:tr w:rsidR="001C750E" w:rsidRPr="00AD398C">
        <w:tc>
          <w:tcPr>
            <w:tcW w:w="849" w:type="dxa"/>
          </w:tcPr>
          <w:p w:rsidR="001C750E" w:rsidRPr="00AD398C" w:rsidRDefault="001C750E" w:rsidP="004140D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1C750E" w:rsidRPr="00AD398C" w:rsidRDefault="001C750E" w:rsidP="004140DA">
            <w:pPr>
              <w:spacing w:before="80" w:after="80"/>
              <w:rPr>
                <w:rFonts w:ascii="Arial" w:hAnsi="Arial" w:cs="Arial"/>
              </w:rPr>
            </w:pPr>
            <w:r w:rsidRPr="00AD398C">
              <w:rPr>
                <w:rFonts w:ascii="Arial" w:eastAsia="Humanist 777 Light" w:hAnsi="Arial" w:cs="Arial"/>
                <w:color w:val="231F20"/>
              </w:rPr>
              <w:t xml:space="preserve">Adult </w:t>
            </w:r>
            <w:r w:rsidRPr="00AD398C">
              <w:rPr>
                <w:rFonts w:ascii="Arial" w:eastAsia="Humanist 777 Light" w:hAnsi="Arial" w:cs="Arial"/>
                <w:color w:val="231F20"/>
              </w:rPr>
              <w:tab/>
              <w:t>£12</w:t>
            </w:r>
          </w:p>
        </w:tc>
      </w:tr>
      <w:tr w:rsidR="001C750E" w:rsidRPr="00AD398C">
        <w:tc>
          <w:tcPr>
            <w:tcW w:w="849" w:type="dxa"/>
          </w:tcPr>
          <w:p w:rsidR="001C750E" w:rsidRPr="00AD398C" w:rsidRDefault="001C750E" w:rsidP="004140D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1C750E" w:rsidRPr="00AD398C" w:rsidRDefault="001C750E" w:rsidP="004140DA">
            <w:pPr>
              <w:spacing w:before="80" w:after="80"/>
              <w:rPr>
                <w:rFonts w:ascii="Arial" w:hAnsi="Arial" w:cs="Arial"/>
              </w:rPr>
            </w:pPr>
            <w:r w:rsidRPr="00AD398C">
              <w:rPr>
                <w:rFonts w:ascii="Arial" w:eastAsia="Humanist 777 Light" w:hAnsi="Arial" w:cs="Arial"/>
                <w:color w:val="231F20"/>
              </w:rPr>
              <w:t>Student £7</w:t>
            </w:r>
          </w:p>
        </w:tc>
      </w:tr>
    </w:tbl>
    <w:p w:rsidR="00F27EDA" w:rsidRDefault="00F27EDA" w:rsidP="00F27EDA">
      <w:pPr>
        <w:spacing w:before="54" w:after="0" w:line="252" w:lineRule="auto"/>
        <w:ind w:left="426" w:right="754"/>
        <w:rPr>
          <w:rFonts w:ascii="Arial" w:eastAsia="Humanist 777" w:hAnsi="Arial" w:cs="Arial"/>
          <w:b/>
          <w:bCs/>
          <w:color w:val="231F20"/>
          <w:spacing w:val="-2"/>
        </w:rPr>
      </w:pPr>
    </w:p>
    <w:p w:rsidR="001C750E" w:rsidRDefault="00F27EDA" w:rsidP="001C750E">
      <w:pPr>
        <w:spacing w:before="54" w:after="120" w:line="252" w:lineRule="auto"/>
        <w:ind w:left="426" w:right="754"/>
        <w:rPr>
          <w:rFonts w:ascii="Arial" w:eastAsia="Humanist 777" w:hAnsi="Arial" w:cs="Arial"/>
          <w:b/>
          <w:bCs/>
          <w:color w:val="231F20"/>
        </w:rPr>
      </w:pPr>
      <w:r w:rsidRPr="00AD398C">
        <w:rPr>
          <w:rFonts w:ascii="Arial" w:eastAsia="Humanist 777" w:hAnsi="Arial" w:cs="Arial"/>
          <w:b/>
          <w:bCs/>
          <w:color w:val="231F20"/>
          <w:spacing w:val="-2"/>
        </w:rPr>
        <w:t>Preferre</w:t>
      </w:r>
      <w:r w:rsidRPr="00AD398C">
        <w:rPr>
          <w:rFonts w:ascii="Arial" w:eastAsia="Humanist 777" w:hAnsi="Arial" w:cs="Arial"/>
          <w:b/>
          <w:bCs/>
          <w:color w:val="231F20"/>
        </w:rPr>
        <w:t>d</w:t>
      </w:r>
      <w:r w:rsidRPr="00AD398C">
        <w:rPr>
          <w:rFonts w:ascii="Arial" w:eastAsia="Humanist 777" w:hAnsi="Arial" w:cs="Arial"/>
          <w:b/>
          <w:bCs/>
          <w:color w:val="231F20"/>
          <w:spacing w:val="-4"/>
        </w:rPr>
        <w:t xml:space="preserve"> </w:t>
      </w:r>
      <w:r w:rsidRPr="00AD398C">
        <w:rPr>
          <w:rFonts w:ascii="Arial" w:eastAsia="Humanist 777" w:hAnsi="Arial" w:cs="Arial"/>
          <w:b/>
          <w:bCs/>
          <w:color w:val="231F20"/>
          <w:spacing w:val="-2"/>
        </w:rPr>
        <w:t>workshop</w:t>
      </w:r>
      <w:r w:rsidRPr="00AD398C">
        <w:rPr>
          <w:rFonts w:ascii="Arial" w:eastAsia="Humanist 777" w:hAnsi="Arial" w:cs="Arial"/>
          <w:b/>
          <w:bCs/>
          <w:color w:val="231F20"/>
        </w:rPr>
        <w:t>s</w:t>
      </w:r>
    </w:p>
    <w:p w:rsidR="00F27EDA" w:rsidRPr="00AD398C" w:rsidRDefault="00F27EDA" w:rsidP="001C750E">
      <w:pPr>
        <w:spacing w:before="54" w:after="0" w:line="252" w:lineRule="auto"/>
        <w:ind w:left="425" w:right="754"/>
        <w:rPr>
          <w:rFonts w:ascii="Arial" w:eastAsia="Humanist 777 Light" w:hAnsi="Arial" w:cs="Arial"/>
          <w:color w:val="231F20"/>
          <w:spacing w:val="-2"/>
        </w:rPr>
      </w:pPr>
      <w:r w:rsidRPr="00AD398C">
        <w:rPr>
          <w:rFonts w:ascii="Arial" w:eastAsia="Humanist 777 Light" w:hAnsi="Arial" w:cs="Arial"/>
          <w:color w:val="231F20"/>
          <w:spacing w:val="-7"/>
        </w:rPr>
        <w:t>F</w:t>
      </w:r>
      <w:r w:rsidRPr="00AD398C">
        <w:rPr>
          <w:rFonts w:ascii="Arial" w:eastAsia="Humanist 777 Light" w:hAnsi="Arial" w:cs="Arial"/>
          <w:color w:val="231F20"/>
          <w:spacing w:val="-2"/>
        </w:rPr>
        <w:t>o</w:t>
      </w:r>
      <w:r w:rsidRPr="00AD398C">
        <w:rPr>
          <w:rFonts w:ascii="Arial" w:eastAsia="Humanist 777 Light" w:hAnsi="Arial" w:cs="Arial"/>
          <w:color w:val="231F20"/>
        </w:rPr>
        <w:t>r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eac</w:t>
      </w:r>
      <w:r w:rsidRPr="00AD398C">
        <w:rPr>
          <w:rFonts w:ascii="Arial" w:eastAsia="Humanist 777 Light" w:hAnsi="Arial" w:cs="Arial"/>
          <w:color w:val="231F20"/>
        </w:rPr>
        <w:t>h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da</w:t>
      </w:r>
      <w:r w:rsidRPr="00AD398C">
        <w:rPr>
          <w:rFonts w:ascii="Arial" w:eastAsia="Humanist 777 Light" w:hAnsi="Arial" w:cs="Arial"/>
          <w:color w:val="231F20"/>
        </w:rPr>
        <w:t>y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pleas</w:t>
      </w:r>
      <w:r w:rsidRPr="00AD398C">
        <w:rPr>
          <w:rFonts w:ascii="Arial" w:eastAsia="Humanist 777 Light" w:hAnsi="Arial" w:cs="Arial"/>
          <w:color w:val="231F20"/>
        </w:rPr>
        <w:t>e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choos</w:t>
      </w:r>
      <w:r w:rsidRPr="00AD398C">
        <w:rPr>
          <w:rFonts w:ascii="Arial" w:eastAsia="Humanist 777 Light" w:hAnsi="Arial" w:cs="Arial"/>
          <w:color w:val="231F20"/>
        </w:rPr>
        <w:t>e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on</w:t>
      </w:r>
      <w:r w:rsidRPr="00AD398C">
        <w:rPr>
          <w:rFonts w:ascii="Arial" w:eastAsia="Humanist 777 Light" w:hAnsi="Arial" w:cs="Arial"/>
          <w:color w:val="231F20"/>
        </w:rPr>
        <w:t>e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mornin</w:t>
      </w:r>
      <w:r w:rsidRPr="00AD398C">
        <w:rPr>
          <w:rFonts w:ascii="Arial" w:eastAsia="Humanist 777 Light" w:hAnsi="Arial" w:cs="Arial"/>
          <w:color w:val="231F20"/>
        </w:rPr>
        <w:t>g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sessio</w:t>
      </w:r>
      <w:r w:rsidRPr="00AD398C">
        <w:rPr>
          <w:rFonts w:ascii="Arial" w:eastAsia="Humanist 777 Light" w:hAnsi="Arial" w:cs="Arial"/>
          <w:color w:val="231F20"/>
        </w:rPr>
        <w:t>n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an</w:t>
      </w:r>
      <w:r w:rsidRPr="00AD398C">
        <w:rPr>
          <w:rFonts w:ascii="Arial" w:eastAsia="Humanist 777 Light" w:hAnsi="Arial" w:cs="Arial"/>
          <w:color w:val="231F20"/>
        </w:rPr>
        <w:t>d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one afternoo</w:t>
      </w:r>
      <w:r w:rsidRPr="00AD398C">
        <w:rPr>
          <w:rFonts w:ascii="Arial" w:eastAsia="Humanist 777 Light" w:hAnsi="Arial" w:cs="Arial"/>
          <w:color w:val="231F20"/>
        </w:rPr>
        <w:t>n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sessio</w:t>
      </w:r>
      <w:r w:rsidRPr="00AD398C">
        <w:rPr>
          <w:rFonts w:ascii="Arial" w:eastAsia="Humanist 777 Light" w:hAnsi="Arial" w:cs="Arial"/>
          <w:color w:val="231F20"/>
        </w:rPr>
        <w:t>n</w:t>
      </w:r>
      <w:r w:rsidR="001C750E">
        <w:rPr>
          <w:rFonts w:ascii="Arial" w:eastAsia="Humanist 777 Light" w:hAnsi="Arial" w:cs="Arial"/>
          <w:color w:val="231F20"/>
        </w:rPr>
        <w:br/>
      </w:r>
      <w:r w:rsidRPr="00AD398C">
        <w:rPr>
          <w:rFonts w:ascii="Arial" w:eastAsia="Humanist 777 Light" w:hAnsi="Arial" w:cs="Arial"/>
          <w:color w:val="231F20"/>
          <w:spacing w:val="-2"/>
        </w:rPr>
        <w:t>(thi</w:t>
      </w:r>
      <w:r w:rsidRPr="00AD398C">
        <w:rPr>
          <w:rFonts w:ascii="Arial" w:eastAsia="Humanist 777 Light" w:hAnsi="Arial" w:cs="Arial"/>
          <w:color w:val="231F20"/>
        </w:rPr>
        <w:t>s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i</w:t>
      </w:r>
      <w:r w:rsidRPr="00AD398C">
        <w:rPr>
          <w:rFonts w:ascii="Arial" w:eastAsia="Humanist 777 Light" w:hAnsi="Arial" w:cs="Arial"/>
          <w:color w:val="231F20"/>
        </w:rPr>
        <w:t>s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no</w:t>
      </w:r>
      <w:r w:rsidRPr="00AD398C">
        <w:rPr>
          <w:rFonts w:ascii="Arial" w:eastAsia="Humanist 777 Light" w:hAnsi="Arial" w:cs="Arial"/>
          <w:color w:val="231F20"/>
        </w:rPr>
        <w:t>t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fina</w:t>
      </w:r>
      <w:r w:rsidRPr="00AD398C">
        <w:rPr>
          <w:rFonts w:ascii="Arial" w:eastAsia="Humanist 777 Light" w:hAnsi="Arial" w:cs="Arial"/>
          <w:color w:val="231F20"/>
        </w:rPr>
        <w:t>l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bu</w:t>
      </w:r>
      <w:r w:rsidRPr="00AD398C">
        <w:rPr>
          <w:rFonts w:ascii="Arial" w:eastAsia="Humanist 777 Light" w:hAnsi="Arial" w:cs="Arial"/>
          <w:color w:val="231F20"/>
        </w:rPr>
        <w:t>t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wil</w:t>
      </w:r>
      <w:r w:rsidRPr="00AD398C">
        <w:rPr>
          <w:rFonts w:ascii="Arial" w:eastAsia="Humanist 777 Light" w:hAnsi="Arial" w:cs="Arial"/>
          <w:color w:val="231F20"/>
        </w:rPr>
        <w:t>l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hel</w:t>
      </w:r>
      <w:r w:rsidRPr="00AD398C">
        <w:rPr>
          <w:rFonts w:ascii="Arial" w:eastAsia="Humanist 777 Light" w:hAnsi="Arial" w:cs="Arial"/>
          <w:color w:val="231F20"/>
        </w:rPr>
        <w:t>p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u</w:t>
      </w:r>
      <w:r w:rsidRPr="00AD398C">
        <w:rPr>
          <w:rFonts w:ascii="Arial" w:eastAsia="Humanist 777 Light" w:hAnsi="Arial" w:cs="Arial"/>
          <w:color w:val="231F20"/>
        </w:rPr>
        <w:t>s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t</w:t>
      </w:r>
      <w:r w:rsidRPr="00AD398C">
        <w:rPr>
          <w:rFonts w:ascii="Arial" w:eastAsia="Humanist 777 Light" w:hAnsi="Arial" w:cs="Arial"/>
          <w:color w:val="231F20"/>
        </w:rPr>
        <w:t>o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pla</w:t>
      </w:r>
      <w:r w:rsidRPr="00AD398C">
        <w:rPr>
          <w:rFonts w:ascii="Arial" w:eastAsia="Humanist 777 Light" w:hAnsi="Arial" w:cs="Arial"/>
          <w:color w:val="231F20"/>
        </w:rPr>
        <w:t>n</w:t>
      </w:r>
      <w:r w:rsidRPr="00AD398C">
        <w:rPr>
          <w:rFonts w:ascii="Arial" w:eastAsia="Humanist 777 Light" w:hAnsi="Arial" w:cs="Arial"/>
          <w:color w:val="231F20"/>
          <w:spacing w:val="-4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2"/>
        </w:rPr>
        <w:t>room allocation)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"/>
        <w:gridCol w:w="4071"/>
      </w:tblGrid>
      <w:tr w:rsidR="001C750E" w:rsidRPr="00AD398C">
        <w:tc>
          <w:tcPr>
            <w:tcW w:w="755" w:type="dxa"/>
            <w:tcBorders>
              <w:bottom w:val="single" w:sz="4" w:space="0" w:color="auto"/>
            </w:tcBorders>
          </w:tcPr>
          <w:p w:rsidR="001C750E" w:rsidRPr="00AD398C" w:rsidRDefault="001C750E" w:rsidP="004140DA">
            <w:pPr>
              <w:spacing w:before="60" w:after="60" w:line="252" w:lineRule="auto"/>
              <w:rPr>
                <w:rFonts w:ascii="Arial" w:eastAsia="Humanist 777 Light" w:hAnsi="Arial" w:cs="Arial"/>
                <w:color w:val="231F20"/>
                <w:spacing w:val="-2"/>
              </w:rPr>
            </w:pPr>
          </w:p>
        </w:tc>
        <w:tc>
          <w:tcPr>
            <w:tcW w:w="4071" w:type="dxa"/>
          </w:tcPr>
          <w:p w:rsidR="001C750E" w:rsidRPr="00AD398C" w:rsidRDefault="001C750E" w:rsidP="004140DA">
            <w:pPr>
              <w:tabs>
                <w:tab w:val="left" w:pos="3766"/>
              </w:tabs>
              <w:spacing w:before="60" w:after="60"/>
              <w:ind w:left="426" w:right="754" w:hanging="326"/>
              <w:rPr>
                <w:rFonts w:ascii="Arial" w:eastAsia="Humanist 777 Light" w:hAnsi="Arial" w:cs="Arial"/>
                <w:color w:val="231F20"/>
                <w:spacing w:val="-2"/>
              </w:rPr>
            </w:pP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MORNING</w:t>
            </w:r>
          </w:p>
        </w:tc>
      </w:tr>
      <w:tr w:rsidR="001C750E" w:rsidRPr="00AD398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E" w:rsidRPr="00AD398C" w:rsidRDefault="001C750E" w:rsidP="004140DA">
            <w:pPr>
              <w:spacing w:before="60" w:after="60" w:line="252" w:lineRule="auto"/>
              <w:rPr>
                <w:rFonts w:ascii="Arial" w:eastAsia="Humanist 777 Light" w:hAnsi="Arial" w:cs="Arial"/>
                <w:color w:val="231F20"/>
                <w:spacing w:val="-2"/>
              </w:rPr>
            </w:pPr>
          </w:p>
        </w:tc>
        <w:tc>
          <w:tcPr>
            <w:tcW w:w="4071" w:type="dxa"/>
            <w:tcBorders>
              <w:left w:val="single" w:sz="4" w:space="0" w:color="auto"/>
            </w:tcBorders>
          </w:tcPr>
          <w:p w:rsidR="001C750E" w:rsidRPr="00AD398C" w:rsidRDefault="001C750E" w:rsidP="004140DA">
            <w:pPr>
              <w:tabs>
                <w:tab w:val="left" w:pos="3766"/>
              </w:tabs>
              <w:spacing w:before="60" w:after="60" w:line="252" w:lineRule="auto"/>
              <w:ind w:right="754"/>
              <w:rPr>
                <w:rFonts w:ascii="Arial" w:eastAsia="Humanist 777 Light" w:hAnsi="Arial" w:cs="Arial"/>
                <w:color w:val="231F20"/>
                <w:spacing w:val="-2"/>
              </w:rPr>
            </w:pPr>
            <w:r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1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)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Nonviolen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t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communication</w:t>
            </w:r>
          </w:p>
        </w:tc>
      </w:tr>
      <w:tr w:rsidR="001C750E" w:rsidRPr="00AD398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E" w:rsidRPr="00AD398C" w:rsidRDefault="001C750E" w:rsidP="004140DA">
            <w:pPr>
              <w:spacing w:before="60" w:after="60" w:line="252" w:lineRule="auto"/>
              <w:rPr>
                <w:rFonts w:ascii="Arial" w:eastAsia="Humanist 777 Light" w:hAnsi="Arial" w:cs="Arial"/>
                <w:color w:val="231F20"/>
                <w:spacing w:val="-2"/>
              </w:rPr>
            </w:pPr>
          </w:p>
        </w:tc>
        <w:tc>
          <w:tcPr>
            <w:tcW w:w="4071" w:type="dxa"/>
            <w:tcBorders>
              <w:left w:val="single" w:sz="4" w:space="0" w:color="auto"/>
            </w:tcBorders>
          </w:tcPr>
          <w:p w:rsidR="001C750E" w:rsidRPr="00AD398C" w:rsidRDefault="001C750E" w:rsidP="004140DA">
            <w:pPr>
              <w:tabs>
                <w:tab w:val="left" w:pos="3766"/>
              </w:tabs>
              <w:spacing w:before="60" w:after="60" w:line="252" w:lineRule="auto"/>
              <w:ind w:right="754"/>
              <w:rPr>
                <w:rFonts w:ascii="Arial" w:eastAsia="Humanist 777 Light" w:hAnsi="Arial" w:cs="Arial"/>
                <w:color w:val="231F20"/>
                <w:spacing w:val="-2"/>
              </w:rPr>
            </w:pPr>
            <w:r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2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)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Listenin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g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fo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r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a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ne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w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world</w:t>
            </w:r>
          </w:p>
        </w:tc>
      </w:tr>
      <w:tr w:rsidR="001C750E" w:rsidRPr="00AD398C">
        <w:tc>
          <w:tcPr>
            <w:tcW w:w="755" w:type="dxa"/>
            <w:tcBorders>
              <w:bottom w:val="single" w:sz="4" w:space="0" w:color="auto"/>
            </w:tcBorders>
          </w:tcPr>
          <w:p w:rsidR="001C750E" w:rsidRPr="00AD398C" w:rsidRDefault="001C750E" w:rsidP="004140DA">
            <w:pPr>
              <w:spacing w:before="60" w:after="60" w:line="252" w:lineRule="auto"/>
              <w:rPr>
                <w:rFonts w:ascii="Arial" w:eastAsia="Humanist 777 Light" w:hAnsi="Arial" w:cs="Arial"/>
                <w:color w:val="231F20"/>
                <w:spacing w:val="-2"/>
              </w:rPr>
            </w:pPr>
          </w:p>
        </w:tc>
        <w:tc>
          <w:tcPr>
            <w:tcW w:w="4071" w:type="dxa"/>
          </w:tcPr>
          <w:p w:rsidR="001C750E" w:rsidRPr="00AD398C" w:rsidRDefault="001C750E" w:rsidP="004140DA">
            <w:pPr>
              <w:tabs>
                <w:tab w:val="left" w:pos="3766"/>
              </w:tabs>
              <w:spacing w:before="60" w:after="60" w:line="252" w:lineRule="auto"/>
              <w:ind w:right="754"/>
              <w:rPr>
                <w:rFonts w:ascii="Arial" w:eastAsia="Humanist 777 Light" w:hAnsi="Arial" w:cs="Arial"/>
                <w:color w:val="231F20"/>
                <w:spacing w:val="-2"/>
              </w:rPr>
            </w:pP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A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F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TERNOON</w:t>
            </w:r>
          </w:p>
        </w:tc>
      </w:tr>
      <w:tr w:rsidR="001C750E" w:rsidRPr="00AD398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E" w:rsidRPr="00AD398C" w:rsidRDefault="001C750E" w:rsidP="004140DA">
            <w:pPr>
              <w:spacing w:before="60" w:after="60" w:line="252" w:lineRule="auto"/>
              <w:rPr>
                <w:rFonts w:ascii="Arial" w:eastAsia="Humanist 777 Light" w:hAnsi="Arial" w:cs="Arial"/>
                <w:color w:val="231F20"/>
                <w:spacing w:val="-2"/>
              </w:rPr>
            </w:pPr>
          </w:p>
        </w:tc>
        <w:tc>
          <w:tcPr>
            <w:tcW w:w="4071" w:type="dxa"/>
            <w:tcBorders>
              <w:left w:val="single" w:sz="4" w:space="0" w:color="auto"/>
            </w:tcBorders>
          </w:tcPr>
          <w:p w:rsidR="001C750E" w:rsidRPr="00AD398C" w:rsidRDefault="001C750E" w:rsidP="004140DA">
            <w:pPr>
              <w:tabs>
                <w:tab w:val="left" w:pos="3766"/>
              </w:tabs>
              <w:spacing w:before="60" w:after="60" w:line="252" w:lineRule="auto"/>
              <w:ind w:right="754"/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</w:pPr>
            <w:r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3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)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Conflic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t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resolutio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n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i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n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schools</w:t>
            </w:r>
          </w:p>
        </w:tc>
      </w:tr>
      <w:tr w:rsidR="001C750E" w:rsidRPr="00AD398C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0E" w:rsidRPr="00AD398C" w:rsidRDefault="001C750E" w:rsidP="004140DA">
            <w:pPr>
              <w:spacing w:before="60" w:after="60" w:line="252" w:lineRule="auto"/>
              <w:rPr>
                <w:rFonts w:ascii="Arial" w:eastAsia="Humanist 777 Light" w:hAnsi="Arial" w:cs="Arial"/>
                <w:color w:val="231F20"/>
                <w:spacing w:val="-2"/>
              </w:rPr>
            </w:pPr>
          </w:p>
        </w:tc>
        <w:tc>
          <w:tcPr>
            <w:tcW w:w="4071" w:type="dxa"/>
            <w:tcBorders>
              <w:left w:val="single" w:sz="4" w:space="0" w:color="auto"/>
            </w:tcBorders>
          </w:tcPr>
          <w:p w:rsidR="001C750E" w:rsidRPr="00AD398C" w:rsidRDefault="001C750E" w:rsidP="004140DA">
            <w:pPr>
              <w:tabs>
                <w:tab w:val="left" w:pos="3766"/>
              </w:tabs>
              <w:spacing w:before="60" w:after="60" w:line="252" w:lineRule="auto"/>
              <w:ind w:right="754"/>
              <w:rPr>
                <w:rFonts w:ascii="Arial" w:eastAsia="Humanist 777 Light" w:hAnsi="Arial" w:cs="Arial"/>
                <w:color w:val="231F20"/>
                <w:spacing w:val="-2"/>
              </w:rPr>
            </w:pPr>
            <w:r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4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)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Bein</w:t>
            </w:r>
            <w:r w:rsidRPr="00AD398C">
              <w:rPr>
                <w:rFonts w:ascii="Arial" w:eastAsia="Humanist 777 Light" w:hAnsi="Arial" w:cs="Arial"/>
                <w:color w:val="231F20"/>
                <w:sz w:val="20"/>
                <w:szCs w:val="20"/>
              </w:rPr>
              <w:t>g</w:t>
            </w:r>
            <w:r w:rsidRPr="00AD398C">
              <w:rPr>
                <w:rFonts w:ascii="Arial" w:eastAsia="Humanist 777 Light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AD398C">
              <w:rPr>
                <w:rFonts w:ascii="Arial" w:eastAsia="Humanist 777 Light" w:hAnsi="Arial" w:cs="Arial"/>
                <w:color w:val="231F20"/>
                <w:spacing w:val="-10"/>
                <w:sz w:val="20"/>
                <w:szCs w:val="20"/>
              </w:rPr>
              <w:t>P</w:t>
            </w:r>
            <w:r w:rsidRPr="00AD398C">
              <w:rPr>
                <w:rFonts w:ascii="Arial" w:eastAsia="Humanist 777 Light" w:hAnsi="Arial" w:cs="Arial"/>
                <w:color w:val="231F20"/>
                <w:spacing w:val="-4"/>
                <w:sz w:val="20"/>
                <w:szCs w:val="20"/>
              </w:rPr>
              <w:t>eace</w:t>
            </w:r>
          </w:p>
        </w:tc>
      </w:tr>
      <w:tr w:rsidR="001C750E" w:rsidRPr="00AD398C">
        <w:tc>
          <w:tcPr>
            <w:tcW w:w="755" w:type="dxa"/>
            <w:tcBorders>
              <w:top w:val="single" w:sz="4" w:space="0" w:color="auto"/>
            </w:tcBorders>
          </w:tcPr>
          <w:p w:rsidR="001C750E" w:rsidRPr="00AD398C" w:rsidRDefault="001C750E" w:rsidP="004140DA">
            <w:pPr>
              <w:spacing w:before="60" w:after="60" w:line="252" w:lineRule="auto"/>
              <w:rPr>
                <w:rFonts w:ascii="Arial" w:eastAsia="Humanist 777 Light" w:hAnsi="Arial" w:cs="Arial"/>
                <w:color w:val="231F20"/>
                <w:spacing w:val="-2"/>
              </w:rPr>
            </w:pPr>
          </w:p>
        </w:tc>
        <w:tc>
          <w:tcPr>
            <w:tcW w:w="4071" w:type="dxa"/>
          </w:tcPr>
          <w:p w:rsidR="001C750E" w:rsidRPr="00AD398C" w:rsidRDefault="001C750E" w:rsidP="004140DA">
            <w:pPr>
              <w:tabs>
                <w:tab w:val="left" w:pos="3766"/>
              </w:tabs>
              <w:spacing w:before="60" w:after="60" w:line="252" w:lineRule="auto"/>
              <w:ind w:right="754"/>
              <w:rPr>
                <w:rFonts w:ascii="Arial" w:eastAsia="Humanist 777 Light" w:hAnsi="Arial" w:cs="Arial"/>
                <w:color w:val="231F20"/>
                <w:spacing w:val="-2"/>
              </w:rPr>
            </w:pPr>
          </w:p>
        </w:tc>
      </w:tr>
    </w:tbl>
    <w:p w:rsidR="00F27EDA" w:rsidRDefault="00F27EDA" w:rsidP="00F27EDA">
      <w:pPr>
        <w:spacing w:before="54" w:after="0" w:line="240" w:lineRule="auto"/>
        <w:ind w:left="426" w:right="186"/>
        <w:rPr>
          <w:rFonts w:ascii="Arial" w:eastAsia="Humanist 777 Light" w:hAnsi="Arial" w:cs="Arial"/>
          <w:color w:val="231F20"/>
          <w:sz w:val="24"/>
          <w:szCs w:val="24"/>
        </w:rPr>
      </w:pPr>
      <w:r w:rsidRPr="007D045D">
        <w:rPr>
          <w:rFonts w:ascii="Arial" w:eastAsia="Humanist 777" w:hAnsi="Arial" w:cs="Arial"/>
          <w:b/>
          <w:bCs/>
          <w:color w:val="231F20"/>
          <w:spacing w:val="-6"/>
          <w:sz w:val="24"/>
          <w:szCs w:val="24"/>
        </w:rPr>
        <w:t>P</w:t>
      </w:r>
      <w:r w:rsidRPr="007D045D">
        <w:rPr>
          <w:rFonts w:ascii="Arial" w:eastAsia="Humanist 777" w:hAnsi="Arial" w:cs="Arial"/>
          <w:b/>
          <w:bCs/>
          <w:color w:val="231F20"/>
          <w:sz w:val="24"/>
          <w:szCs w:val="24"/>
        </w:rPr>
        <w:t>ayment</w:t>
      </w:r>
      <w:r w:rsidRPr="007D045D">
        <w:rPr>
          <w:rFonts w:ascii="Arial" w:eastAsia="Humanist 777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24"/>
          <w:szCs w:val="24"/>
        </w:rPr>
        <w:t xml:space="preserve">Price includes drinks </w:t>
      </w:r>
      <w:r>
        <w:rPr>
          <w:rFonts w:ascii="Arial" w:eastAsia="Humanist 777 Light" w:hAnsi="Arial" w:cs="Arial"/>
          <w:color w:val="231F20"/>
          <w:sz w:val="24"/>
          <w:szCs w:val="24"/>
        </w:rPr>
        <w:t xml:space="preserve">and </w:t>
      </w:r>
      <w:r w:rsidRPr="007D045D">
        <w:rPr>
          <w:rFonts w:ascii="Arial" w:eastAsia="Humanist 777 Light" w:hAnsi="Arial" w:cs="Arial"/>
          <w:color w:val="231F20"/>
          <w:sz w:val="24"/>
          <w:szCs w:val="24"/>
        </w:rPr>
        <w:t xml:space="preserve">a </w:t>
      </w:r>
      <w:r>
        <w:rPr>
          <w:rFonts w:ascii="Arial" w:eastAsia="Humanist 777 Light" w:hAnsi="Arial" w:cs="Arial"/>
          <w:color w:val="231F20"/>
          <w:sz w:val="24"/>
          <w:szCs w:val="24"/>
        </w:rPr>
        <w:t>sandwich</w:t>
      </w:r>
      <w:r w:rsidRPr="007D045D">
        <w:rPr>
          <w:rFonts w:ascii="Arial" w:eastAsia="Humanist 777 Light" w:hAnsi="Arial" w:cs="Arial"/>
          <w:color w:val="231F20"/>
          <w:sz w:val="24"/>
          <w:szCs w:val="24"/>
        </w:rPr>
        <w:t xml:space="preserve"> lunch</w:t>
      </w:r>
      <w:r w:rsidR="00AE59E5">
        <w:rPr>
          <w:rFonts w:ascii="Arial" w:eastAsia="Humanist 777 Light" w:hAnsi="Arial" w:cs="Arial"/>
          <w:color w:val="231F20"/>
          <w:sz w:val="24"/>
          <w:szCs w:val="24"/>
        </w:rPr>
        <w:br/>
      </w:r>
      <w:r w:rsidRPr="007D045D">
        <w:rPr>
          <w:rFonts w:ascii="Arial" w:eastAsia="Humanist 777 Light" w:hAnsi="Arial" w:cs="Arial"/>
          <w:color w:val="231F20"/>
          <w:sz w:val="24"/>
          <w:szCs w:val="24"/>
        </w:rPr>
        <w:t>(with vegan and gluten-free options*)</w:t>
      </w:r>
    </w:p>
    <w:p w:rsidR="006467C7" w:rsidRDefault="00F27EDA" w:rsidP="006467C7">
      <w:pPr>
        <w:spacing w:before="54" w:after="0" w:line="240" w:lineRule="auto"/>
        <w:ind w:left="426" w:right="186"/>
        <w:rPr>
          <w:rFonts w:ascii="Arial" w:eastAsia="Humanist 777 Light" w:hAnsi="Arial" w:cs="Arial"/>
          <w:i/>
          <w:color w:val="231F20"/>
        </w:rPr>
      </w:pPr>
      <w:r w:rsidRPr="007D045D">
        <w:rPr>
          <w:rFonts w:ascii="Arial" w:eastAsia="Humanist 777 Light" w:hAnsi="Arial" w:cs="Arial"/>
          <w:color w:val="231F20"/>
        </w:rPr>
        <w:t>*</w:t>
      </w:r>
      <w:r w:rsidRPr="007D045D">
        <w:rPr>
          <w:rFonts w:ascii="Arial" w:eastAsia="Humanist 777 Light" w:hAnsi="Arial" w:cs="Arial"/>
          <w:i/>
          <w:color w:val="231F20"/>
        </w:rPr>
        <w:t>For special dietary requirements please call 01904 630055</w:t>
      </w:r>
    </w:p>
    <w:p w:rsidR="00F27EDA" w:rsidRPr="007D045D" w:rsidRDefault="001C750E" w:rsidP="006467C7">
      <w:pPr>
        <w:spacing w:before="54" w:after="120" w:line="240" w:lineRule="auto"/>
        <w:ind w:left="426" w:right="186"/>
        <w:rPr>
          <w:rFonts w:ascii="Arial" w:eastAsia="Humanist 777 Light" w:hAnsi="Arial" w:cs="Arial"/>
        </w:rPr>
      </w:pPr>
      <w:bookmarkStart w:id="0" w:name="_GoBack"/>
      <w:bookmarkEnd w:id="0"/>
      <w:r>
        <w:rPr>
          <w:rFonts w:ascii="Arial" w:eastAsia="Humanist 777 Light" w:hAnsi="Arial" w:cs="Arial"/>
          <w:i/>
          <w:color w:val="231F20"/>
        </w:rPr>
        <w:t>or note here____________________________________________________</w:t>
      </w:r>
    </w:p>
    <w:p w:rsidR="00F27EDA" w:rsidRPr="006467C7" w:rsidRDefault="00F27EDA" w:rsidP="00F27EDA">
      <w:pPr>
        <w:spacing w:after="0" w:line="240" w:lineRule="auto"/>
        <w:ind w:left="426" w:right="754" w:hanging="326"/>
        <w:rPr>
          <w:rFonts w:ascii="Arial" w:eastAsia="Humanist 777 Light" w:hAnsi="Arial" w:cs="Arial"/>
          <w:color w:val="231F20"/>
          <w:sz w:val="16"/>
          <w:szCs w:val="16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67"/>
        <w:gridCol w:w="8930"/>
      </w:tblGrid>
      <w:tr w:rsidR="00F27EDA">
        <w:tc>
          <w:tcPr>
            <w:tcW w:w="567" w:type="dxa"/>
          </w:tcPr>
          <w:p w:rsidR="00F27EDA" w:rsidRDefault="00F27EDA" w:rsidP="004140DA">
            <w:pPr>
              <w:ind w:right="754"/>
              <w:rPr>
                <w:rFonts w:ascii="Arial" w:eastAsia="Humanist 777 Light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F27EDA" w:rsidRDefault="00F27EDA" w:rsidP="004140DA">
            <w:pPr>
              <w:tabs>
                <w:tab w:val="left" w:pos="4280"/>
              </w:tabs>
              <w:spacing w:before="80" w:after="80" w:line="252" w:lineRule="auto"/>
              <w:rPr>
                <w:rFonts w:ascii="Arial" w:eastAsia="Humanist 777 Light" w:hAnsi="Arial" w:cs="Arial"/>
                <w:sz w:val="24"/>
                <w:szCs w:val="24"/>
              </w:rPr>
            </w:pPr>
            <w:r w:rsidRPr="007D045D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>I have made BA</w:t>
            </w:r>
            <w:r w:rsidRPr="007D045D">
              <w:rPr>
                <w:rFonts w:ascii="Arial" w:eastAsia="Humanist 777 Light" w:hAnsi="Arial" w:cs="Arial"/>
                <w:color w:val="231F20"/>
                <w:spacing w:val="4"/>
                <w:sz w:val="24"/>
                <w:szCs w:val="24"/>
              </w:rPr>
              <w:t>C</w:t>
            </w:r>
            <w:r w:rsidR="00151218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>S payment of  £</w:t>
            </w:r>
            <w:r w:rsidR="00151218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ab/>
            </w:r>
            <w:r w:rsidR="00151218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ab/>
            </w:r>
            <w:r w:rsidR="00151218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ab/>
            </w:r>
            <w:r w:rsidRPr="007D045D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 xml:space="preserve">to the Cooperative Bank </w:t>
            </w:r>
            <w:r w:rsidRPr="007D045D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br/>
              <w:t>sort code 08 92 50 A</w:t>
            </w:r>
            <w:r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>/C</w:t>
            </w:r>
            <w:r w:rsidRPr="007D045D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 xml:space="preserve"> 50043460 using reference WW1 </w:t>
            </w:r>
            <w:r w:rsidRPr="007D045D">
              <w:rPr>
                <w:rFonts w:ascii="Arial" w:eastAsia="Humanist 777 Light" w:hAnsi="Arial" w:cs="Arial"/>
                <w:i/>
                <w:color w:val="231F20"/>
                <w:sz w:val="24"/>
                <w:szCs w:val="24"/>
              </w:rPr>
              <w:t>+ surname</w:t>
            </w:r>
          </w:p>
        </w:tc>
      </w:tr>
      <w:tr w:rsidR="00F27EDA">
        <w:tc>
          <w:tcPr>
            <w:tcW w:w="567" w:type="dxa"/>
          </w:tcPr>
          <w:p w:rsidR="00F27EDA" w:rsidRDefault="00F27EDA" w:rsidP="004140DA">
            <w:pPr>
              <w:ind w:right="754"/>
              <w:rPr>
                <w:rFonts w:ascii="Arial" w:eastAsia="Humanist 777 Light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F27EDA" w:rsidRDefault="00F27EDA" w:rsidP="004140DA">
            <w:pPr>
              <w:spacing w:before="80" w:after="80"/>
              <w:rPr>
                <w:rFonts w:ascii="Arial" w:eastAsia="Humanist 777 Light" w:hAnsi="Arial" w:cs="Arial"/>
                <w:sz w:val="24"/>
                <w:szCs w:val="24"/>
              </w:rPr>
            </w:pPr>
            <w:r w:rsidRPr="007D045D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 xml:space="preserve">I enclose a cheque made payable to </w:t>
            </w:r>
            <w:r w:rsidRPr="007D045D">
              <w:rPr>
                <w:rFonts w:ascii="Arial" w:eastAsia="Humanist 777 Light" w:hAnsi="Arial" w:cs="Arial"/>
                <w:color w:val="231F20"/>
                <w:spacing w:val="-4"/>
                <w:sz w:val="24"/>
                <w:szCs w:val="24"/>
              </w:rPr>
              <w:t>F</w:t>
            </w:r>
            <w:r w:rsidRPr="007D045D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 xml:space="preserve">riargate Quaker Meeting for £   </w:t>
            </w:r>
          </w:p>
        </w:tc>
      </w:tr>
      <w:tr w:rsidR="001C750E">
        <w:tc>
          <w:tcPr>
            <w:tcW w:w="567" w:type="dxa"/>
          </w:tcPr>
          <w:p w:rsidR="001C750E" w:rsidRDefault="001C750E" w:rsidP="004140DA">
            <w:pPr>
              <w:ind w:right="754"/>
              <w:rPr>
                <w:rFonts w:ascii="Arial" w:eastAsia="Humanist 777 Light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1C750E" w:rsidRPr="007D045D" w:rsidRDefault="001C750E" w:rsidP="006467C7">
            <w:pPr>
              <w:spacing w:before="80" w:after="80"/>
              <w:rPr>
                <w:rFonts w:ascii="Arial" w:eastAsia="Humanist 777 Light" w:hAnsi="Arial" w:cs="Arial"/>
                <w:color w:val="231F20"/>
                <w:sz w:val="24"/>
                <w:szCs w:val="24"/>
              </w:rPr>
            </w:pPr>
            <w:r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 xml:space="preserve">I have paid </w:t>
            </w:r>
            <w:r w:rsidR="00A03E2E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 xml:space="preserve">£           </w:t>
            </w:r>
            <w:r w:rsidR="006467C7">
              <w:rPr>
                <w:rFonts w:ascii="Arial" w:eastAsia="Humanist 777 Light" w:hAnsi="Arial" w:cs="Arial"/>
                <w:color w:val="231F20"/>
                <w:sz w:val="24"/>
                <w:szCs w:val="24"/>
              </w:rPr>
              <w:t>cash</w:t>
            </w:r>
          </w:p>
        </w:tc>
      </w:tr>
    </w:tbl>
    <w:p w:rsidR="00F27EDA" w:rsidRPr="00AD398C" w:rsidRDefault="00F27EDA" w:rsidP="006467C7">
      <w:pPr>
        <w:spacing w:before="120" w:after="0" w:line="254" w:lineRule="auto"/>
        <w:ind w:left="-142" w:right="-284" w:firstLine="1"/>
        <w:jc w:val="center"/>
        <w:rPr>
          <w:rFonts w:ascii="Arial" w:eastAsia="Humanist 777 Light" w:hAnsi="Arial" w:cs="Arial"/>
          <w:color w:val="231F20"/>
        </w:rPr>
      </w:pPr>
      <w:r w:rsidRPr="00AD398C">
        <w:rPr>
          <w:rFonts w:ascii="Arial" w:eastAsia="Humanist 777 Light" w:hAnsi="Arial" w:cs="Arial"/>
          <w:color w:val="231F20"/>
        </w:rPr>
        <w:t>Send</w:t>
      </w:r>
      <w:r w:rsidRPr="00AD398C">
        <w:rPr>
          <w:rFonts w:ascii="Arial" w:eastAsia="Humanist 777 Light" w:hAnsi="Arial" w:cs="Arial"/>
          <w:color w:val="231F20"/>
          <w:spacing w:val="-15"/>
        </w:rPr>
        <w:t xml:space="preserve"> </w:t>
      </w:r>
      <w:r w:rsidRPr="00AD398C">
        <w:rPr>
          <w:rFonts w:ascii="Arial" w:eastAsia="Humanist 777 Light" w:hAnsi="Arial" w:cs="Arial"/>
          <w:color w:val="231F20"/>
        </w:rPr>
        <w:t>booking</w:t>
      </w:r>
      <w:r w:rsidRPr="00AD398C">
        <w:rPr>
          <w:rFonts w:ascii="Arial" w:eastAsia="Humanist 777 Light" w:hAnsi="Arial" w:cs="Arial"/>
          <w:color w:val="231F20"/>
          <w:spacing w:val="-15"/>
        </w:rPr>
        <w:t xml:space="preserve"> </w:t>
      </w:r>
      <w:r w:rsidRPr="00AD398C">
        <w:rPr>
          <w:rFonts w:ascii="Arial" w:eastAsia="Humanist 777 Light" w:hAnsi="Arial" w:cs="Arial"/>
          <w:color w:val="231F20"/>
        </w:rPr>
        <w:t>form</w:t>
      </w:r>
      <w:r w:rsidRPr="00AD398C">
        <w:rPr>
          <w:rFonts w:ascii="Arial" w:eastAsia="Humanist 777 Light" w:hAnsi="Arial" w:cs="Arial"/>
          <w:color w:val="231F20"/>
          <w:spacing w:val="-15"/>
        </w:rPr>
        <w:t xml:space="preserve"> </w:t>
      </w:r>
      <w:r w:rsidRPr="00AD398C">
        <w:rPr>
          <w:rFonts w:ascii="Arial" w:eastAsia="Humanist 777 Light" w:hAnsi="Arial" w:cs="Arial"/>
          <w:color w:val="231F20"/>
        </w:rPr>
        <w:t>to</w:t>
      </w:r>
      <w:r w:rsidRPr="00AD398C">
        <w:rPr>
          <w:rFonts w:ascii="Arial" w:eastAsia="Humanist 777 Light" w:hAnsi="Arial" w:cs="Arial"/>
          <w:color w:val="231F20"/>
          <w:spacing w:val="-15"/>
        </w:rPr>
        <w:t xml:space="preserve"> </w:t>
      </w:r>
      <w:hyperlink r:id="rId5">
        <w:r w:rsidRPr="00AD398C">
          <w:rPr>
            <w:rFonts w:ascii="Arial" w:eastAsia="Humanist 777 Light" w:hAnsi="Arial" w:cs="Arial"/>
            <w:color w:val="231F20"/>
            <w:u w:val="single" w:color="231F20"/>
          </w:rPr>
          <w:t>friargate@yorkquakers.org.uk</w:t>
        </w:r>
        <w:r w:rsidRPr="00AD398C">
          <w:rPr>
            <w:rFonts w:ascii="Arial" w:eastAsia="Humanist 777 Light" w:hAnsi="Arial" w:cs="Arial"/>
            <w:color w:val="231F20"/>
            <w:spacing w:val="-15"/>
          </w:rPr>
          <w:t xml:space="preserve"> </w:t>
        </w:r>
      </w:hyperlink>
      <w:r w:rsidRPr="00AD398C">
        <w:rPr>
          <w:rFonts w:ascii="Arial" w:eastAsia="Humanist 777 Light" w:hAnsi="Arial" w:cs="Arial"/>
          <w:color w:val="231F20"/>
        </w:rPr>
        <w:t>or</w:t>
      </w:r>
      <w:r w:rsidRPr="00AD398C">
        <w:rPr>
          <w:rFonts w:ascii="Arial" w:eastAsia="Humanist 777 Light" w:hAnsi="Arial" w:cs="Arial"/>
          <w:color w:val="231F20"/>
          <w:spacing w:val="-15"/>
        </w:rPr>
        <w:t xml:space="preserve"> </w:t>
      </w:r>
      <w:r w:rsidRPr="00AD398C">
        <w:rPr>
          <w:rFonts w:ascii="Arial" w:eastAsia="Humanist 777 Light" w:hAnsi="Arial" w:cs="Arial"/>
          <w:color w:val="231F20"/>
        </w:rPr>
        <w:t>to</w:t>
      </w:r>
      <w:r w:rsidRPr="00AD398C">
        <w:rPr>
          <w:rFonts w:ascii="Arial" w:eastAsia="Humanist 777 Light" w:hAnsi="Arial" w:cs="Arial"/>
          <w:color w:val="231F20"/>
          <w:spacing w:val="-15"/>
        </w:rPr>
        <w:t xml:space="preserve"> </w:t>
      </w:r>
      <w:r>
        <w:rPr>
          <w:rFonts w:ascii="Arial" w:eastAsia="Humanist 777 Light" w:hAnsi="Arial" w:cs="Arial"/>
          <w:color w:val="231F20"/>
          <w:spacing w:val="-4"/>
        </w:rPr>
        <w:t>Quaker</w:t>
      </w:r>
      <w:r w:rsidRPr="00AD398C">
        <w:rPr>
          <w:rFonts w:ascii="Arial" w:eastAsia="Humanist 777 Light" w:hAnsi="Arial" w:cs="Arial"/>
          <w:color w:val="231F20"/>
          <w:spacing w:val="-15"/>
        </w:rPr>
        <w:t xml:space="preserve"> </w:t>
      </w:r>
      <w:r w:rsidRPr="00AD398C">
        <w:rPr>
          <w:rFonts w:ascii="Arial" w:eastAsia="Humanist 777 Light" w:hAnsi="Arial" w:cs="Arial"/>
          <w:color w:val="231F20"/>
        </w:rPr>
        <w:t>Meeting</w:t>
      </w:r>
      <w:r w:rsidRPr="00AD398C">
        <w:rPr>
          <w:rFonts w:ascii="Arial" w:eastAsia="Humanist 777 Light" w:hAnsi="Arial" w:cs="Arial"/>
          <w:color w:val="231F20"/>
          <w:spacing w:val="-15"/>
        </w:rPr>
        <w:t xml:space="preserve"> </w:t>
      </w:r>
      <w:r w:rsidRPr="00AD398C">
        <w:rPr>
          <w:rFonts w:ascii="Arial" w:eastAsia="Humanist 777 Light" w:hAnsi="Arial" w:cs="Arial"/>
          <w:color w:val="231F20"/>
        </w:rPr>
        <w:t>House,</w:t>
      </w:r>
      <w:r w:rsidRPr="00AD398C">
        <w:rPr>
          <w:rFonts w:ascii="Arial" w:eastAsia="Humanist 777 Light" w:hAnsi="Arial" w:cs="Arial"/>
          <w:color w:val="231F20"/>
          <w:spacing w:val="-15"/>
        </w:rPr>
        <w:t xml:space="preserve"> </w:t>
      </w:r>
      <w:r w:rsidRPr="00AD398C">
        <w:rPr>
          <w:rFonts w:ascii="Arial" w:eastAsia="Humanist 777 Light" w:hAnsi="Arial" w:cs="Arial"/>
          <w:color w:val="231F20"/>
          <w:spacing w:val="-4"/>
        </w:rPr>
        <w:t>F</w:t>
      </w:r>
      <w:r w:rsidRPr="00AD398C">
        <w:rPr>
          <w:rFonts w:ascii="Arial" w:eastAsia="Humanist 777 Light" w:hAnsi="Arial" w:cs="Arial"/>
          <w:color w:val="231F20"/>
        </w:rPr>
        <w:t xml:space="preserve">riargate, </w:t>
      </w:r>
      <w:r w:rsidRPr="00AD398C">
        <w:rPr>
          <w:rFonts w:ascii="Arial" w:eastAsia="Humanist 777 Light" w:hAnsi="Arial" w:cs="Arial"/>
          <w:color w:val="231F20"/>
          <w:spacing w:val="-4"/>
        </w:rPr>
        <w:t>Y</w:t>
      </w:r>
      <w:r w:rsidRPr="00AD398C">
        <w:rPr>
          <w:rFonts w:ascii="Arial" w:eastAsia="Humanist 777 Light" w:hAnsi="Arial" w:cs="Arial"/>
          <w:color w:val="231F20"/>
        </w:rPr>
        <w:t>O1 9RL</w:t>
      </w:r>
    </w:p>
    <w:p w:rsidR="00F27EDA" w:rsidRPr="007D045D" w:rsidRDefault="00F27EDA" w:rsidP="00F27EDA">
      <w:pPr>
        <w:spacing w:before="120" w:after="0" w:line="254" w:lineRule="auto"/>
        <w:ind w:left="425" w:right="754" w:hanging="323"/>
        <w:jc w:val="center"/>
        <w:rPr>
          <w:rFonts w:ascii="Arial" w:eastAsia="Humanist 777 Light" w:hAnsi="Arial" w:cs="Arial"/>
          <w:sz w:val="24"/>
          <w:szCs w:val="24"/>
        </w:rPr>
      </w:pPr>
      <w:r w:rsidRPr="007D045D">
        <w:rPr>
          <w:rFonts w:ascii="Arial" w:eastAsia="Humanist 777 Light" w:hAnsi="Arial" w:cs="Arial"/>
          <w:color w:val="231F20"/>
          <w:sz w:val="24"/>
          <w:szCs w:val="24"/>
        </w:rPr>
        <w:t>Confirmation of a place will be sent on receipt of payment.</w:t>
      </w:r>
    </w:p>
    <w:p w:rsidR="00F27EDA" w:rsidRPr="007D045D" w:rsidRDefault="00F27EDA" w:rsidP="00F27EDA">
      <w:pPr>
        <w:spacing w:before="8" w:after="0" w:line="220" w:lineRule="exact"/>
        <w:ind w:left="426" w:right="754" w:hanging="326"/>
        <w:rPr>
          <w:rFonts w:ascii="Arial" w:hAnsi="Arial" w:cs="Arial"/>
        </w:rPr>
      </w:pPr>
    </w:p>
    <w:p w:rsidR="005F2D87" w:rsidRDefault="00F27EDA" w:rsidP="005F2D87">
      <w:pPr>
        <w:spacing w:after="0" w:line="254" w:lineRule="auto"/>
        <w:ind w:left="426" w:right="754"/>
        <w:rPr>
          <w:rFonts w:ascii="Arial" w:eastAsia="Humanist 777 Light" w:hAnsi="Arial" w:cs="Arial"/>
          <w:color w:val="231F20"/>
          <w:sz w:val="18"/>
          <w:szCs w:val="18"/>
        </w:rPr>
      </w:pPr>
      <w:r w:rsidRPr="007D045D">
        <w:rPr>
          <w:rFonts w:ascii="Arial" w:eastAsia="Humanist 777 Light" w:hAnsi="Arial" w:cs="Arial"/>
          <w:color w:val="231F20"/>
          <w:sz w:val="18"/>
          <w:szCs w:val="18"/>
        </w:rPr>
        <w:t>I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give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my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permission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for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the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pacing w:val="-19"/>
          <w:sz w:val="18"/>
          <w:szCs w:val="18"/>
        </w:rPr>
        <w:t>Y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ork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Area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Quaker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Meeting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to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use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the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above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personal</w:t>
      </w:r>
      <w:r w:rsidRPr="007D045D">
        <w:rPr>
          <w:rFonts w:ascii="Arial" w:eastAsia="Humanist 777 Light" w:hAnsi="Arial" w:cs="Arial"/>
          <w:color w:val="231F20"/>
          <w:spacing w:val="13"/>
          <w:sz w:val="18"/>
          <w:szCs w:val="18"/>
        </w:rPr>
        <w:t xml:space="preserve"> </w:t>
      </w:r>
      <w:r w:rsidRPr="007D045D">
        <w:rPr>
          <w:rFonts w:ascii="Arial" w:eastAsia="Humanist 777 Light" w:hAnsi="Arial" w:cs="Arial"/>
          <w:color w:val="231F20"/>
          <w:sz w:val="18"/>
          <w:szCs w:val="18"/>
        </w:rPr>
        <w:t>details only in order to register me for these events and communicate with me about them.</w:t>
      </w:r>
    </w:p>
    <w:p w:rsidR="005F2D87" w:rsidRDefault="005F2D87" w:rsidP="005F2D87">
      <w:pPr>
        <w:spacing w:after="0" w:line="254" w:lineRule="auto"/>
        <w:ind w:left="426" w:right="754"/>
        <w:rPr>
          <w:rFonts w:ascii="Arial" w:eastAsia="Humanist 777 Light" w:hAnsi="Arial" w:cs="Arial"/>
          <w:color w:val="231F20"/>
          <w:sz w:val="18"/>
          <w:szCs w:val="18"/>
        </w:rPr>
      </w:pPr>
    </w:p>
    <w:p w:rsidR="005F2D87" w:rsidRDefault="00F27EDA" w:rsidP="005F2D87">
      <w:pPr>
        <w:spacing w:after="0" w:line="254" w:lineRule="auto"/>
        <w:ind w:left="426" w:right="849"/>
        <w:jc w:val="center"/>
        <w:rPr>
          <w:rFonts w:ascii="Humanist 777 Light" w:eastAsia="Humanist 777 Light" w:hAnsi="Humanist 777 Light" w:cs="Humanist 777 Light"/>
          <w:color w:val="231F20"/>
          <w:spacing w:val="-4"/>
          <w:sz w:val="16"/>
          <w:szCs w:val="16"/>
        </w:rPr>
      </w:pPr>
      <w:r w:rsidRPr="007D045D">
        <w:rPr>
          <w:rFonts w:ascii="Arial" w:eastAsia="Humanist 777 Light" w:hAnsi="Arial" w:cs="Arial"/>
          <w:color w:val="231F20"/>
          <w:spacing w:val="-23"/>
          <w:sz w:val="16"/>
          <w:szCs w:val="16"/>
        </w:rPr>
        <w:t>Y</w:t>
      </w:r>
      <w:r w:rsidRPr="007D045D">
        <w:rPr>
          <w:rFonts w:ascii="Arial" w:eastAsia="Humanist 777 Light" w:hAnsi="Arial" w:cs="Arial"/>
          <w:color w:val="231F20"/>
          <w:spacing w:val="-4"/>
          <w:sz w:val="16"/>
          <w:szCs w:val="16"/>
        </w:rPr>
        <w:t>or</w:t>
      </w:r>
      <w:r w:rsidRPr="007D045D">
        <w:rPr>
          <w:rFonts w:ascii="Arial" w:eastAsia="Humanist 777 Light" w:hAnsi="Arial" w:cs="Arial"/>
          <w:color w:val="231F20"/>
          <w:sz w:val="16"/>
          <w:szCs w:val="16"/>
        </w:rPr>
        <w:t>k</w:t>
      </w:r>
      <w:r w:rsidRPr="007D045D">
        <w:rPr>
          <w:rFonts w:ascii="Arial" w:eastAsia="Humanist 777 Light" w:hAnsi="Arial" w:cs="Arial"/>
          <w:color w:val="231F20"/>
          <w:spacing w:val="-8"/>
          <w:sz w:val="16"/>
          <w:szCs w:val="16"/>
        </w:rPr>
        <w:t xml:space="preserve"> </w:t>
      </w:r>
      <w:r w:rsidRPr="007D045D">
        <w:rPr>
          <w:rFonts w:ascii="Arial" w:eastAsia="Humanist 777 Light" w:hAnsi="Arial" w:cs="Arial"/>
          <w:color w:val="231F20"/>
          <w:spacing w:val="-4"/>
          <w:sz w:val="16"/>
          <w:szCs w:val="16"/>
        </w:rPr>
        <w:t>Are</w:t>
      </w:r>
      <w:r w:rsidRPr="007D045D">
        <w:rPr>
          <w:rFonts w:ascii="Arial" w:eastAsia="Humanist 777 Light" w:hAnsi="Arial" w:cs="Arial"/>
          <w:color w:val="231F20"/>
          <w:sz w:val="16"/>
          <w:szCs w:val="16"/>
        </w:rPr>
        <w:t>a</w:t>
      </w:r>
      <w:r w:rsidRPr="007D045D">
        <w:rPr>
          <w:rFonts w:ascii="Arial" w:eastAsia="Humanist 777 Light" w:hAnsi="Arial" w:cs="Arial"/>
          <w:color w:val="231F20"/>
          <w:spacing w:val="-8"/>
          <w:sz w:val="16"/>
          <w:szCs w:val="16"/>
        </w:rPr>
        <w:t xml:space="preserve"> </w:t>
      </w:r>
      <w:r w:rsidRPr="007D045D">
        <w:rPr>
          <w:rFonts w:ascii="Arial" w:eastAsia="Humanist 777 Light" w:hAnsi="Arial" w:cs="Arial"/>
          <w:color w:val="231F20"/>
          <w:spacing w:val="-4"/>
          <w:sz w:val="16"/>
          <w:szCs w:val="16"/>
        </w:rPr>
        <w:t>Quake</w:t>
      </w:r>
      <w:r w:rsidRPr="007D045D">
        <w:rPr>
          <w:rFonts w:ascii="Arial" w:eastAsia="Humanist 777 Light" w:hAnsi="Arial" w:cs="Arial"/>
          <w:color w:val="231F20"/>
          <w:sz w:val="16"/>
          <w:szCs w:val="16"/>
        </w:rPr>
        <w:t>r</w:t>
      </w:r>
      <w:r w:rsidRPr="007D045D">
        <w:rPr>
          <w:rFonts w:ascii="Arial" w:eastAsia="Humanist 777 Light" w:hAnsi="Arial" w:cs="Arial"/>
          <w:color w:val="231F20"/>
          <w:spacing w:val="-8"/>
          <w:sz w:val="16"/>
          <w:szCs w:val="16"/>
        </w:rPr>
        <w:t xml:space="preserve"> </w:t>
      </w:r>
      <w:r w:rsidRPr="007D045D">
        <w:rPr>
          <w:rFonts w:ascii="Arial" w:eastAsia="Humanist 777 Light" w:hAnsi="Arial" w:cs="Arial"/>
          <w:color w:val="231F20"/>
          <w:spacing w:val="-4"/>
          <w:sz w:val="16"/>
          <w:szCs w:val="16"/>
        </w:rPr>
        <w:t>Meetin</w:t>
      </w:r>
      <w:r w:rsidRPr="007D045D">
        <w:rPr>
          <w:rFonts w:ascii="Arial" w:eastAsia="Humanist 777 Light" w:hAnsi="Arial" w:cs="Arial"/>
          <w:color w:val="231F20"/>
          <w:sz w:val="16"/>
          <w:szCs w:val="16"/>
        </w:rPr>
        <w:t>g</w:t>
      </w:r>
      <w:r w:rsidRPr="007D045D">
        <w:rPr>
          <w:rFonts w:ascii="Arial" w:eastAsia="Humanist 777 Light" w:hAnsi="Arial" w:cs="Arial"/>
          <w:color w:val="231F20"/>
          <w:spacing w:val="-8"/>
          <w:sz w:val="16"/>
          <w:szCs w:val="16"/>
        </w:rPr>
        <w:t xml:space="preserve"> Registered </w:t>
      </w:r>
      <w:r w:rsidRPr="007D045D">
        <w:rPr>
          <w:rFonts w:ascii="Arial" w:eastAsia="Humanist 777 Light" w:hAnsi="Arial" w:cs="Arial"/>
          <w:color w:val="231F20"/>
          <w:spacing w:val="-4"/>
          <w:sz w:val="16"/>
          <w:szCs w:val="16"/>
        </w:rPr>
        <w:t>Charit</w:t>
      </w:r>
      <w:r w:rsidRPr="007D045D">
        <w:rPr>
          <w:rFonts w:ascii="Arial" w:eastAsia="Humanist 777 Light" w:hAnsi="Arial" w:cs="Arial"/>
          <w:color w:val="231F20"/>
          <w:sz w:val="16"/>
          <w:szCs w:val="16"/>
        </w:rPr>
        <w:t>y</w:t>
      </w:r>
      <w:r w:rsidRPr="007D045D">
        <w:rPr>
          <w:rFonts w:ascii="Arial" w:eastAsia="Humanist 777 Light" w:hAnsi="Arial" w:cs="Arial"/>
          <w:color w:val="231F20"/>
          <w:spacing w:val="-8"/>
          <w:sz w:val="16"/>
          <w:szCs w:val="16"/>
        </w:rPr>
        <w:t xml:space="preserve"> </w:t>
      </w:r>
      <w:r w:rsidRPr="007D045D">
        <w:rPr>
          <w:rFonts w:ascii="Arial" w:eastAsia="Humanist 777 Light" w:hAnsi="Arial" w:cs="Arial"/>
          <w:color w:val="231F20"/>
          <w:spacing w:val="-4"/>
          <w:sz w:val="16"/>
          <w:szCs w:val="16"/>
        </w:rPr>
        <w:t>113330</w:t>
      </w:r>
      <w:r w:rsidRPr="007D045D">
        <w:rPr>
          <w:rFonts w:ascii="Arial" w:eastAsia="Humanist 777 Light" w:hAnsi="Arial" w:cs="Arial"/>
          <w:color w:val="231F20"/>
          <w:sz w:val="16"/>
          <w:szCs w:val="16"/>
        </w:rPr>
        <w:t>6</w:t>
      </w:r>
      <w:r w:rsidRPr="007D045D">
        <w:rPr>
          <w:rFonts w:ascii="Arial" w:eastAsia="Humanist 777 Light" w:hAnsi="Arial" w:cs="Arial"/>
          <w:color w:val="231F20"/>
          <w:spacing w:val="-8"/>
          <w:sz w:val="16"/>
          <w:szCs w:val="16"/>
        </w:rPr>
        <w:t xml:space="preserve"> Registered </w:t>
      </w:r>
      <w:r w:rsidRPr="007D045D">
        <w:rPr>
          <w:rFonts w:ascii="Arial" w:eastAsia="Humanist 777 Light" w:hAnsi="Arial" w:cs="Arial"/>
          <w:color w:val="231F20"/>
          <w:spacing w:val="-4"/>
          <w:sz w:val="16"/>
          <w:szCs w:val="16"/>
        </w:rPr>
        <w:t>Company 06861684</w:t>
      </w:r>
    </w:p>
    <w:p w:rsidR="00F537A6" w:rsidRDefault="00F537A6" w:rsidP="005F2D87">
      <w:pPr>
        <w:spacing w:before="4" w:after="0" w:line="110" w:lineRule="exact"/>
        <w:rPr>
          <w:sz w:val="11"/>
          <w:szCs w:val="11"/>
        </w:rPr>
      </w:pPr>
    </w:p>
    <w:sectPr w:rsidR="00F537A6" w:rsidSect="005F2D87">
      <w:type w:val="continuous"/>
      <w:pgSz w:w="11907" w:h="16839" w:code="9"/>
      <w:pgMar w:top="1080" w:right="567" w:bottom="993" w:left="993" w:gutter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umanist 777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anist 777">
    <w:altName w:val="Humanist 777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36E3"/>
    <w:multiLevelType w:val="hybridMultilevel"/>
    <w:tmpl w:val="29D410CC"/>
    <w:lvl w:ilvl="0" w:tplc="892E4054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F537A6"/>
    <w:rsid w:val="000033D1"/>
    <w:rsid w:val="00015A4C"/>
    <w:rsid w:val="000340A5"/>
    <w:rsid w:val="00151218"/>
    <w:rsid w:val="0018598D"/>
    <w:rsid w:val="001C750E"/>
    <w:rsid w:val="002179BD"/>
    <w:rsid w:val="002932BB"/>
    <w:rsid w:val="00304331"/>
    <w:rsid w:val="003E54B8"/>
    <w:rsid w:val="0041100C"/>
    <w:rsid w:val="0042519B"/>
    <w:rsid w:val="0045395D"/>
    <w:rsid w:val="0049588E"/>
    <w:rsid w:val="004D3457"/>
    <w:rsid w:val="00540E9F"/>
    <w:rsid w:val="005F2D87"/>
    <w:rsid w:val="006467C7"/>
    <w:rsid w:val="00653D1F"/>
    <w:rsid w:val="00692539"/>
    <w:rsid w:val="006E46AF"/>
    <w:rsid w:val="007117A8"/>
    <w:rsid w:val="00764FBA"/>
    <w:rsid w:val="008F2A05"/>
    <w:rsid w:val="008F7A2E"/>
    <w:rsid w:val="00974B4C"/>
    <w:rsid w:val="009A2807"/>
    <w:rsid w:val="009F6BCD"/>
    <w:rsid w:val="00A03E2E"/>
    <w:rsid w:val="00A2603C"/>
    <w:rsid w:val="00A43922"/>
    <w:rsid w:val="00A56F00"/>
    <w:rsid w:val="00AE59E5"/>
    <w:rsid w:val="00B66A96"/>
    <w:rsid w:val="00BC671C"/>
    <w:rsid w:val="00CC01C3"/>
    <w:rsid w:val="00D166D3"/>
    <w:rsid w:val="00D43698"/>
    <w:rsid w:val="00D545A7"/>
    <w:rsid w:val="00D76CDA"/>
    <w:rsid w:val="00DC5ADA"/>
    <w:rsid w:val="00E45CBF"/>
    <w:rsid w:val="00F27EDA"/>
    <w:rsid w:val="00F537A6"/>
    <w:rsid w:val="00FA7180"/>
  </w:rsids>
  <m:mathPr>
    <m:mathFont m:val="A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F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F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iargate@yorkquakers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Raymond Williams</cp:lastModifiedBy>
  <cp:revision>2</cp:revision>
  <cp:lastPrinted>2018-10-02T03:23:00Z</cp:lastPrinted>
  <dcterms:created xsi:type="dcterms:W3CDTF">2018-10-16T22:30:00Z</dcterms:created>
  <dcterms:modified xsi:type="dcterms:W3CDTF">2018-10-16T22:30:00Z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2018-08-14T00:00:00Z</vt:filetime>
  </property>
</Properties>
</file>